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A" w:rsidRDefault="002E03DA" w:rsidP="002E03DA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  <w:sz w:val="20"/>
        </w:rPr>
      </w:pPr>
      <w:r>
        <w:rPr>
          <w:rFonts w:ascii="Arial" w:hAnsi="Arial" w:cs="Arial"/>
          <w:bCs/>
          <w:color w:val="999999"/>
          <w:sz w:val="20"/>
        </w:rPr>
        <w:t>Código: FR  – OP – 005</w:t>
      </w:r>
      <w:r>
        <w:rPr>
          <w:rFonts w:ascii="Arial" w:hAnsi="Arial" w:cs="Arial"/>
          <w:bCs/>
          <w:color w:val="999999"/>
          <w:sz w:val="20"/>
        </w:rPr>
        <w:tab/>
        <w:t xml:space="preserve">  Rev.:    02</w:t>
      </w:r>
      <w:r>
        <w:rPr>
          <w:rFonts w:ascii="Arial" w:hAnsi="Arial" w:cs="Arial"/>
          <w:bCs/>
          <w:color w:val="999999"/>
          <w:sz w:val="20"/>
        </w:rPr>
        <w:tab/>
        <w:t xml:space="preserve">       Fecha de Emisión:   01</w:t>
      </w:r>
      <w:r>
        <w:rPr>
          <w:rFonts w:ascii="Arial" w:hAnsi="Arial" w:cs="Arial"/>
          <w:bCs/>
          <w:color w:val="999999"/>
          <w:sz w:val="20"/>
          <w:szCs w:val="20"/>
        </w:rPr>
        <w:t>/02/2022</w:t>
      </w:r>
    </w:p>
    <w:p w:rsidR="002E03DA" w:rsidRDefault="002E03DA" w:rsidP="002E03DA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2E03DA" w:rsidRPr="00C10C58" w:rsidRDefault="002E03DA" w:rsidP="002E03DA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2E03DA" w:rsidRPr="00194223" w:rsidRDefault="002E03DA" w:rsidP="002E03DA">
      <w:pPr>
        <w:jc w:val="center"/>
        <w:rPr>
          <w:b/>
          <w:sz w:val="20"/>
        </w:rPr>
      </w:pPr>
      <w:r>
        <w:rPr>
          <w:b/>
          <w:sz w:val="20"/>
        </w:rPr>
        <w:t xml:space="preserve">Av. 3Y c/ calle 72 (San Martín), Edif. </w:t>
      </w:r>
      <w:r w:rsidRPr="00194223">
        <w:rPr>
          <w:b/>
          <w:sz w:val="20"/>
        </w:rPr>
        <w:t xml:space="preserve">“Los </w:t>
      </w:r>
      <w:proofErr w:type="spellStart"/>
      <w:r w:rsidRPr="00194223">
        <w:rPr>
          <w:b/>
          <w:sz w:val="20"/>
        </w:rPr>
        <w:t>Roques</w:t>
      </w:r>
      <w:proofErr w:type="spellEnd"/>
      <w:r w:rsidRPr="00194223">
        <w:rPr>
          <w:b/>
          <w:sz w:val="20"/>
        </w:rPr>
        <w:t xml:space="preserve">”, </w:t>
      </w:r>
    </w:p>
    <w:p w:rsidR="002E03DA" w:rsidRPr="00194223" w:rsidRDefault="002E03DA" w:rsidP="002E03DA">
      <w:pPr>
        <w:jc w:val="center"/>
        <w:rPr>
          <w:b/>
          <w:sz w:val="20"/>
        </w:rPr>
      </w:pPr>
      <w:r w:rsidRPr="00194223">
        <w:rPr>
          <w:b/>
          <w:sz w:val="20"/>
        </w:rPr>
        <w:t>4</w:t>
      </w:r>
      <w:r w:rsidRPr="00194223">
        <w:rPr>
          <w:b/>
          <w:sz w:val="20"/>
          <w:vertAlign w:val="superscript"/>
        </w:rPr>
        <w:t>th</w:t>
      </w:r>
      <w:r w:rsidRPr="00194223">
        <w:rPr>
          <w:b/>
          <w:sz w:val="20"/>
        </w:rPr>
        <w:t xml:space="preserve"> </w:t>
      </w:r>
      <w:proofErr w:type="spellStart"/>
      <w:r w:rsidRPr="00194223">
        <w:rPr>
          <w:b/>
          <w:sz w:val="20"/>
        </w:rPr>
        <w:t>floor</w:t>
      </w:r>
      <w:proofErr w:type="spellEnd"/>
      <w:r w:rsidRPr="00194223">
        <w:rPr>
          <w:b/>
          <w:sz w:val="20"/>
        </w:rPr>
        <w:t xml:space="preserve">, </w:t>
      </w:r>
      <w:proofErr w:type="spellStart"/>
      <w:r w:rsidRPr="00194223">
        <w:rPr>
          <w:b/>
          <w:sz w:val="20"/>
        </w:rPr>
        <w:t>Ofic</w:t>
      </w:r>
      <w:proofErr w:type="spellEnd"/>
      <w:r w:rsidRPr="00194223">
        <w:rPr>
          <w:b/>
          <w:sz w:val="20"/>
        </w:rPr>
        <w:t>. 4-</w:t>
      </w:r>
      <w:proofErr w:type="gramStart"/>
      <w:r w:rsidRPr="00194223">
        <w:rPr>
          <w:b/>
          <w:sz w:val="20"/>
        </w:rPr>
        <w:t>1 ,</w:t>
      </w:r>
      <w:proofErr w:type="gramEnd"/>
      <w:r w:rsidR="00194223" w:rsidRPr="00194223">
        <w:rPr>
          <w:b/>
          <w:sz w:val="20"/>
        </w:rPr>
        <w:t xml:space="preserve"> 4005-A</w:t>
      </w:r>
      <w:r w:rsidRPr="00194223">
        <w:rPr>
          <w:b/>
          <w:sz w:val="20"/>
        </w:rPr>
        <w:t xml:space="preserve">  </w:t>
      </w:r>
    </w:p>
    <w:p w:rsidR="002E03DA" w:rsidRPr="00194223" w:rsidRDefault="002E03DA" w:rsidP="002E03DA">
      <w:pPr>
        <w:jc w:val="center"/>
        <w:rPr>
          <w:b/>
          <w:sz w:val="20"/>
        </w:rPr>
      </w:pPr>
      <w:r w:rsidRPr="00194223">
        <w:rPr>
          <w:b/>
          <w:sz w:val="20"/>
        </w:rPr>
        <w:t xml:space="preserve"> Maracaibo, Venezuela</w:t>
      </w:r>
    </w:p>
    <w:p w:rsidR="002E03DA" w:rsidRPr="00194223" w:rsidRDefault="002E03DA" w:rsidP="002E03DA">
      <w:pPr>
        <w:pBdr>
          <w:bottom w:val="single" w:sz="4" w:space="1" w:color="auto"/>
        </w:pBdr>
        <w:jc w:val="center"/>
        <w:rPr>
          <w:b/>
        </w:rPr>
      </w:pPr>
    </w:p>
    <w:p w:rsidR="002E03DA" w:rsidRPr="002E03DA" w:rsidRDefault="002E03DA" w:rsidP="002E03DA">
      <w:pPr>
        <w:jc w:val="center"/>
        <w:rPr>
          <w:b/>
          <w:sz w:val="20"/>
          <w:lang w:val="en-US"/>
        </w:rPr>
      </w:pPr>
      <w:proofErr w:type="gramStart"/>
      <w:r w:rsidRPr="002E03DA">
        <w:rPr>
          <w:b/>
          <w:sz w:val="20"/>
          <w:lang w:val="en-US"/>
        </w:rPr>
        <w:t>Phone :</w:t>
      </w:r>
      <w:proofErr w:type="gramEnd"/>
      <w:r w:rsidRPr="002E03DA">
        <w:rPr>
          <w:b/>
          <w:sz w:val="20"/>
          <w:lang w:val="en-US"/>
        </w:rPr>
        <w:t xml:space="preserve">   (+58-261)  792.74.02 ;      </w:t>
      </w:r>
    </w:p>
    <w:p w:rsidR="002E03DA" w:rsidRPr="00194223" w:rsidRDefault="00DD4E80" w:rsidP="002E03DA">
      <w:pPr>
        <w:pBdr>
          <w:bottom w:val="single" w:sz="12" w:space="1" w:color="auto"/>
        </w:pBdr>
        <w:jc w:val="center"/>
        <w:rPr>
          <w:b/>
          <w:lang w:val="en-US"/>
        </w:rPr>
      </w:pPr>
      <w:hyperlink r:id="rId4" w:history="1">
        <w:r w:rsidR="002E03DA" w:rsidRPr="00194223">
          <w:rPr>
            <w:rStyle w:val="Hipervnculo"/>
            <w:b/>
            <w:sz w:val="20"/>
            <w:lang w:val="en-US"/>
          </w:rPr>
          <w:t>http://www.vinodol.com.ve</w:t>
        </w:r>
      </w:hyperlink>
      <w:r w:rsidR="002E03DA" w:rsidRPr="00194223">
        <w:rPr>
          <w:b/>
          <w:sz w:val="20"/>
          <w:lang w:val="en-US"/>
        </w:rPr>
        <w:t xml:space="preserve">    E-</w:t>
      </w:r>
      <w:proofErr w:type="gramStart"/>
      <w:r w:rsidR="002E03DA" w:rsidRPr="00194223">
        <w:rPr>
          <w:b/>
          <w:sz w:val="20"/>
          <w:lang w:val="en-US"/>
        </w:rPr>
        <w:t>mail :</w:t>
      </w:r>
      <w:proofErr w:type="gramEnd"/>
      <w:r w:rsidR="002E03DA" w:rsidRPr="00194223">
        <w:rPr>
          <w:b/>
          <w:sz w:val="20"/>
          <w:lang w:val="en-US"/>
        </w:rPr>
        <w:t xml:space="preserve"> </w:t>
      </w:r>
      <w:r w:rsidR="002E03DA" w:rsidRPr="00194223">
        <w:rPr>
          <w:b/>
          <w:color w:val="0000FF"/>
          <w:sz w:val="20"/>
          <w:u w:val="single"/>
          <w:lang w:val="en-US"/>
        </w:rPr>
        <w:t>vinodolplc1@gmail.com</w:t>
      </w:r>
      <w:r w:rsidR="002E03DA" w:rsidRPr="00194223">
        <w:rPr>
          <w:b/>
          <w:lang w:val="en-US"/>
        </w:rPr>
        <w:t xml:space="preserve"> </w:t>
      </w:r>
      <w:hyperlink r:id="rId5" w:history="1">
        <w:r w:rsidR="00194223" w:rsidRPr="00194223">
          <w:rPr>
            <w:rStyle w:val="Hipervnculo"/>
            <w:b/>
            <w:sz w:val="20"/>
            <w:szCs w:val="20"/>
            <w:lang w:val="en-US"/>
          </w:rPr>
          <w:t>vinhdhl@vinodol.com.ve</w:t>
        </w:r>
      </w:hyperlink>
      <w:r w:rsidR="00194223" w:rsidRPr="00194223">
        <w:rPr>
          <w:b/>
          <w:sz w:val="20"/>
          <w:szCs w:val="20"/>
          <w:lang w:val="en-US"/>
        </w:rPr>
        <w:t xml:space="preserve"> </w:t>
      </w:r>
    </w:p>
    <w:p w:rsidR="002E03DA" w:rsidRDefault="002E03DA" w:rsidP="002E03DA">
      <w:pPr>
        <w:jc w:val="right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PUERTO LA CRUZ</w:t>
      </w:r>
      <w:r>
        <w:rPr>
          <w:b/>
          <w:caps/>
          <w:sz w:val="20"/>
          <w:szCs w:val="20"/>
        </w:rPr>
        <w:t xml:space="preserve">,  </w:t>
      </w:r>
      <w:r w:rsidR="00DD4E80">
        <w:rPr>
          <w:b/>
          <w:caps/>
          <w:sz w:val="20"/>
          <w:szCs w:val="20"/>
        </w:rPr>
        <w:fldChar w:fldCharType="begin"/>
      </w:r>
      <w:r>
        <w:rPr>
          <w:b/>
          <w:caps/>
          <w:sz w:val="20"/>
          <w:szCs w:val="20"/>
        </w:rPr>
        <w:instrText xml:space="preserve"> TIME \@ "dd' de 'MMMM' de 'yyyy" </w:instrText>
      </w:r>
      <w:r w:rsidR="00DD4E80">
        <w:rPr>
          <w:b/>
          <w:caps/>
          <w:sz w:val="20"/>
          <w:szCs w:val="20"/>
        </w:rPr>
        <w:fldChar w:fldCharType="separate"/>
      </w:r>
      <w:r w:rsidR="00D5021C">
        <w:rPr>
          <w:b/>
          <w:caps/>
          <w:noProof/>
          <w:sz w:val="20"/>
          <w:szCs w:val="20"/>
        </w:rPr>
        <w:t>20 de abril de 2022</w:t>
      </w:r>
      <w:r w:rsidR="00DD4E80">
        <w:rPr>
          <w:b/>
          <w:caps/>
          <w:sz w:val="20"/>
          <w:szCs w:val="20"/>
        </w:rPr>
        <w:fldChar w:fldCharType="end"/>
      </w:r>
    </w:p>
    <w:p w:rsidR="002E03DA" w:rsidRDefault="002E03DA" w:rsidP="002E03DA">
      <w:pPr>
        <w:rPr>
          <w:b/>
        </w:rPr>
      </w:pPr>
    </w:p>
    <w:p w:rsidR="002E03DA" w:rsidRDefault="002E03DA" w:rsidP="002E03DA">
      <w:pPr>
        <w:rPr>
          <w:b/>
        </w:rPr>
      </w:pPr>
    </w:p>
    <w:p w:rsidR="002E03DA" w:rsidRDefault="002E03DA" w:rsidP="002E03DA">
      <w:pPr>
        <w:pStyle w:val="Ttulo7"/>
        <w:rPr>
          <w:sz w:val="28"/>
        </w:rPr>
      </w:pPr>
      <w:r>
        <w:rPr>
          <w:sz w:val="28"/>
        </w:rPr>
        <w:t>ESTIMADO DE ARRIBO</w:t>
      </w:r>
    </w:p>
    <w:p w:rsidR="002E03DA" w:rsidRDefault="002E03DA" w:rsidP="002E03DA">
      <w:pPr>
        <w:rPr>
          <w:b/>
          <w:sz w:val="20"/>
          <w:szCs w:val="20"/>
        </w:rPr>
      </w:pPr>
    </w:p>
    <w:p w:rsidR="002E03DA" w:rsidRDefault="002E03DA" w:rsidP="002E03DA">
      <w:pPr>
        <w:pStyle w:val="Ttulo8"/>
      </w:pPr>
      <w:r>
        <w:t>PARA</w:t>
      </w:r>
      <w:r w:rsidR="00D5021C">
        <w:t>:</w:t>
      </w:r>
      <w:r>
        <w:tab/>
      </w:r>
      <w:r>
        <w:tab/>
      </w:r>
    </w:p>
    <w:p w:rsidR="002E03DA" w:rsidRDefault="002E03DA" w:rsidP="002E03DA">
      <w:pPr>
        <w:rPr>
          <w:b/>
          <w:sz w:val="20"/>
          <w:szCs w:val="20"/>
        </w:rPr>
      </w:pPr>
    </w:p>
    <w:p w:rsidR="002E03DA" w:rsidRPr="00D5021C" w:rsidRDefault="002E03DA" w:rsidP="002E03DA">
      <w:pPr>
        <w:rPr>
          <w:b/>
          <w:sz w:val="20"/>
          <w:szCs w:val="20"/>
        </w:rPr>
      </w:pPr>
      <w:proofErr w:type="gramStart"/>
      <w:r w:rsidRPr="00D5021C">
        <w:rPr>
          <w:b/>
          <w:sz w:val="20"/>
          <w:szCs w:val="20"/>
        </w:rPr>
        <w:t>CC</w:t>
      </w:r>
      <w:r w:rsidR="00D5021C">
        <w:rPr>
          <w:b/>
          <w:sz w:val="20"/>
          <w:szCs w:val="20"/>
        </w:rPr>
        <w:t xml:space="preserve"> :</w:t>
      </w:r>
      <w:proofErr w:type="gramEnd"/>
      <w:r w:rsidRPr="00D5021C">
        <w:rPr>
          <w:b/>
          <w:sz w:val="20"/>
          <w:szCs w:val="20"/>
        </w:rPr>
        <w:tab/>
      </w:r>
      <w:r w:rsidRPr="00D5021C">
        <w:rPr>
          <w:b/>
          <w:sz w:val="20"/>
          <w:szCs w:val="20"/>
        </w:rPr>
        <w:tab/>
        <w:t>PEQUIVEN, JOSE</w:t>
      </w:r>
    </w:p>
    <w:p w:rsidR="002E03DA" w:rsidRPr="00D5021C" w:rsidRDefault="002E03DA" w:rsidP="002E03DA">
      <w:pPr>
        <w:rPr>
          <w:b/>
          <w:sz w:val="20"/>
          <w:szCs w:val="20"/>
        </w:rPr>
      </w:pPr>
      <w:r w:rsidRPr="00D5021C">
        <w:rPr>
          <w:b/>
          <w:sz w:val="20"/>
          <w:szCs w:val="20"/>
        </w:rPr>
        <w:tab/>
      </w:r>
      <w:r w:rsidRPr="00D5021C">
        <w:rPr>
          <w:b/>
          <w:sz w:val="20"/>
          <w:szCs w:val="20"/>
        </w:rPr>
        <w:tab/>
      </w:r>
    </w:p>
    <w:p w:rsidR="002E03DA" w:rsidRPr="00D5021C" w:rsidRDefault="002E03DA" w:rsidP="002E03DA">
      <w:pPr>
        <w:rPr>
          <w:b/>
          <w:sz w:val="20"/>
          <w:szCs w:val="20"/>
          <w:lang w:val="en-US"/>
        </w:rPr>
      </w:pPr>
      <w:r w:rsidRPr="00D5021C">
        <w:rPr>
          <w:b/>
          <w:sz w:val="20"/>
          <w:szCs w:val="20"/>
          <w:lang w:val="en-US"/>
        </w:rPr>
        <w:t>CC:</w:t>
      </w:r>
      <w:r w:rsidRPr="00D5021C">
        <w:rPr>
          <w:b/>
          <w:sz w:val="20"/>
          <w:szCs w:val="20"/>
          <w:lang w:val="en-US"/>
        </w:rPr>
        <w:tab/>
      </w:r>
      <w:r w:rsidRPr="00D5021C">
        <w:rPr>
          <w:b/>
          <w:sz w:val="20"/>
          <w:szCs w:val="20"/>
          <w:lang w:val="en-US"/>
        </w:rPr>
        <w:tab/>
        <w:t>LOADING MASTER FERTINITRO</w:t>
      </w:r>
      <w:r w:rsidR="00D5021C" w:rsidRPr="00D5021C">
        <w:rPr>
          <w:b/>
          <w:sz w:val="20"/>
          <w:szCs w:val="20"/>
          <w:lang w:val="en-US"/>
        </w:rPr>
        <w:t xml:space="preserve"> / </w:t>
      </w:r>
      <w:r w:rsidRPr="00D5021C">
        <w:rPr>
          <w:b/>
          <w:sz w:val="20"/>
          <w:szCs w:val="20"/>
          <w:lang w:val="en-US"/>
        </w:rPr>
        <w:t>CONTROL MARITIMO</w:t>
      </w:r>
    </w:p>
    <w:p w:rsidR="002E03DA" w:rsidRPr="00D5021C" w:rsidRDefault="002E03DA" w:rsidP="002E03DA">
      <w:pPr>
        <w:rPr>
          <w:b/>
          <w:sz w:val="20"/>
          <w:szCs w:val="20"/>
          <w:lang w:val="en-US"/>
        </w:rPr>
      </w:pPr>
      <w:r w:rsidRPr="00D5021C">
        <w:rPr>
          <w:b/>
          <w:sz w:val="20"/>
          <w:szCs w:val="20"/>
          <w:lang w:val="en-US"/>
        </w:rPr>
        <w:tab/>
      </w:r>
      <w:r w:rsidRPr="00D5021C">
        <w:rPr>
          <w:b/>
          <w:sz w:val="20"/>
          <w:szCs w:val="20"/>
          <w:lang w:val="en-US"/>
        </w:rPr>
        <w:tab/>
      </w:r>
    </w:p>
    <w:p w:rsidR="002E03DA" w:rsidRPr="002E03DA" w:rsidRDefault="002E03DA" w:rsidP="002E03D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CC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VINODOL, C.A. PUERTO LA CRUZ </w:t>
      </w:r>
      <w:r w:rsidR="00D5021C">
        <w:rPr>
          <w:b/>
          <w:sz w:val="20"/>
          <w:szCs w:val="20"/>
        </w:rPr>
        <w:t>(</w:t>
      </w:r>
      <w:r w:rsidRPr="00D5021C">
        <w:rPr>
          <w:b/>
          <w:sz w:val="20"/>
          <w:szCs w:val="20"/>
        </w:rPr>
        <w:t xml:space="preserve">SR. </w:t>
      </w:r>
      <w:r w:rsidRPr="002E03DA">
        <w:rPr>
          <w:b/>
          <w:sz w:val="20"/>
          <w:szCs w:val="20"/>
          <w:lang w:val="en-US"/>
        </w:rPr>
        <w:t xml:space="preserve">EDUARDO </w:t>
      </w:r>
      <w:proofErr w:type="gramStart"/>
      <w:r w:rsidRPr="002E03DA">
        <w:rPr>
          <w:b/>
          <w:sz w:val="20"/>
          <w:szCs w:val="20"/>
          <w:lang w:val="en-US"/>
        </w:rPr>
        <w:t>MARCHAN</w:t>
      </w:r>
      <w:r w:rsidR="00D5021C">
        <w:rPr>
          <w:b/>
          <w:sz w:val="20"/>
          <w:szCs w:val="20"/>
          <w:lang w:val="en-US"/>
        </w:rPr>
        <w:t xml:space="preserve"> )</w:t>
      </w:r>
      <w:proofErr w:type="gramEnd"/>
      <w:r w:rsidR="00D5021C">
        <w:rPr>
          <w:b/>
          <w:sz w:val="20"/>
          <w:szCs w:val="20"/>
          <w:lang w:val="en-US"/>
        </w:rPr>
        <w:t xml:space="preserve"> </w:t>
      </w:r>
    </w:p>
    <w:p w:rsidR="002E03DA" w:rsidRPr="002E03DA" w:rsidRDefault="002E03DA" w:rsidP="002E03DA">
      <w:pPr>
        <w:rPr>
          <w:b/>
          <w:sz w:val="20"/>
          <w:szCs w:val="20"/>
          <w:lang w:val="en-US"/>
        </w:rPr>
      </w:pPr>
    </w:p>
    <w:p w:rsidR="002E03DA" w:rsidRDefault="002E03DA" w:rsidP="002E03DA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REF: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  <w:t xml:space="preserve">LPG/C “     ” – FOR   JOSE TERMINAL. </w:t>
      </w:r>
    </w:p>
    <w:p w:rsidR="002E03DA" w:rsidRDefault="002E03DA" w:rsidP="002E03DA">
      <w:pPr>
        <w:rPr>
          <w:b/>
          <w:sz w:val="20"/>
          <w:szCs w:val="20"/>
          <w:lang w:val="en-US"/>
        </w:rPr>
      </w:pPr>
    </w:p>
    <w:p w:rsidR="002E03DA" w:rsidRDefault="002E03DA" w:rsidP="002E03DA">
      <w:pPr>
        <w:rPr>
          <w:b/>
          <w:sz w:val="20"/>
          <w:szCs w:val="20"/>
          <w:lang w:val="en-US"/>
        </w:rPr>
      </w:pPr>
    </w:p>
    <w:p w:rsidR="002E03DA" w:rsidRDefault="002E03DA" w:rsidP="002E03DA">
      <w:pPr>
        <w:pStyle w:val="Textoindependiente"/>
      </w:pPr>
      <w:r>
        <w:t>A CONTINUACIÓN ENCONTRARÁN MENSAJE RECIBIDO DEL CAPITAN DEL BUQUE NOTIFICANDO SU ETA AL TERMINAL</w:t>
      </w:r>
    </w:p>
    <w:p w:rsidR="002E03DA" w:rsidRDefault="002E03DA" w:rsidP="002E03DA">
      <w:pPr>
        <w:jc w:val="center"/>
        <w:rPr>
          <w:b/>
          <w:sz w:val="36"/>
          <w:u w:val="single"/>
        </w:rPr>
      </w:pPr>
    </w:p>
    <w:p w:rsidR="002E03DA" w:rsidRDefault="002E03DA" w:rsidP="002E03DA">
      <w:pPr>
        <w:pStyle w:val="Textoindependiente2"/>
        <w:jc w:val="left"/>
        <w:rPr>
          <w:rFonts w:ascii="Arial Black" w:hAnsi="Arial Black"/>
          <w:color w:val="auto"/>
          <w:szCs w:val="28"/>
          <w:u w:val="none"/>
          <w:lang w:val="en-US"/>
        </w:rPr>
      </w:pPr>
      <w:r>
        <w:rPr>
          <w:rFonts w:ascii="Arial Black" w:hAnsi="Arial Black"/>
          <w:color w:val="auto"/>
          <w:szCs w:val="28"/>
          <w:u w:val="none"/>
          <w:lang w:val="en-US"/>
        </w:rPr>
        <w:t>BUQUE</w:t>
      </w:r>
      <w:r>
        <w:rPr>
          <w:rFonts w:ascii="Arial Black" w:hAnsi="Arial Black"/>
          <w:color w:val="auto"/>
          <w:szCs w:val="28"/>
          <w:u w:val="none"/>
          <w:lang w:val="en-US"/>
        </w:rPr>
        <w:tab/>
      </w:r>
      <w:r>
        <w:rPr>
          <w:rFonts w:ascii="Arial Black" w:hAnsi="Arial Black"/>
          <w:color w:val="auto"/>
          <w:szCs w:val="28"/>
          <w:u w:val="none"/>
          <w:lang w:val="en-US"/>
        </w:rPr>
        <w:tab/>
      </w:r>
      <w:r>
        <w:rPr>
          <w:rFonts w:ascii="Arial Black" w:hAnsi="Arial Black"/>
          <w:color w:val="auto"/>
          <w:szCs w:val="28"/>
          <w:u w:val="none"/>
          <w:lang w:val="en-US"/>
        </w:rPr>
        <w:tab/>
      </w:r>
      <w:r>
        <w:rPr>
          <w:rFonts w:ascii="Arial Black" w:hAnsi="Arial Black"/>
          <w:color w:val="auto"/>
          <w:szCs w:val="28"/>
          <w:u w:val="none"/>
          <w:lang w:val="en-US"/>
        </w:rPr>
        <w:tab/>
      </w:r>
      <w:r>
        <w:rPr>
          <w:rFonts w:ascii="Arial Black" w:hAnsi="Arial Black"/>
          <w:color w:val="auto"/>
          <w:szCs w:val="28"/>
          <w:u w:val="none"/>
          <w:lang w:val="en-US"/>
        </w:rPr>
        <w:tab/>
      </w:r>
    </w:p>
    <w:p w:rsidR="002E03DA" w:rsidRDefault="002E03DA" w:rsidP="002E03DA">
      <w:pPr>
        <w:pStyle w:val="Textoindependiente2"/>
        <w:jc w:val="left"/>
        <w:rPr>
          <w:rFonts w:ascii="Arial Black" w:hAnsi="Arial Black"/>
          <w:color w:val="auto"/>
          <w:szCs w:val="28"/>
          <w:u w:val="none"/>
          <w:lang w:val="en-US"/>
        </w:rPr>
      </w:pPr>
    </w:p>
    <w:p w:rsidR="002E03DA" w:rsidRDefault="002E03DA" w:rsidP="002E03DA">
      <w:pPr>
        <w:pStyle w:val="Textoindependiente2"/>
        <w:jc w:val="left"/>
        <w:rPr>
          <w:rFonts w:ascii="Arial Black" w:hAnsi="Arial Black"/>
          <w:color w:val="auto"/>
          <w:szCs w:val="28"/>
          <w:u w:val="none"/>
          <w:lang w:val="en-US"/>
        </w:rPr>
      </w:pPr>
      <w:r>
        <w:rPr>
          <w:rFonts w:ascii="Arial Black" w:hAnsi="Arial Black"/>
          <w:color w:val="auto"/>
          <w:szCs w:val="28"/>
          <w:u w:val="none"/>
          <w:lang w:val="en-US"/>
        </w:rPr>
        <w:t>ETA A TERMINAL JOSE   DAY – MONTH – 200_ / TIME HRS</w:t>
      </w:r>
    </w:p>
    <w:p w:rsidR="002E03DA" w:rsidRDefault="002E03DA" w:rsidP="002E03DA">
      <w:pPr>
        <w:pStyle w:val="Textoindependiente2"/>
        <w:jc w:val="left"/>
        <w:rPr>
          <w:rFonts w:ascii="Arial Black" w:hAnsi="Arial Black"/>
          <w:color w:val="auto"/>
          <w:szCs w:val="28"/>
          <w:u w:val="none"/>
          <w:lang w:val="en-US"/>
        </w:rPr>
      </w:pPr>
      <w:r>
        <w:rPr>
          <w:rFonts w:ascii="Arial Black" w:hAnsi="Arial Black"/>
          <w:color w:val="auto"/>
          <w:szCs w:val="28"/>
          <w:u w:val="none"/>
          <w:lang w:val="en-US"/>
        </w:rPr>
        <w:t xml:space="preserve">             </w:t>
      </w:r>
    </w:p>
    <w:p w:rsidR="002E03DA" w:rsidRDefault="002E03DA" w:rsidP="002E03DA">
      <w:pPr>
        <w:rPr>
          <w:b/>
          <w:sz w:val="20"/>
          <w:szCs w:val="20"/>
          <w:lang w:val="en-US"/>
        </w:rPr>
      </w:pPr>
    </w:p>
    <w:p w:rsidR="002E03DA" w:rsidRPr="002E03DA" w:rsidRDefault="002E03DA" w:rsidP="002E03DA">
      <w:pPr>
        <w:rPr>
          <w:b/>
          <w:sz w:val="20"/>
          <w:szCs w:val="20"/>
          <w:lang w:val="en-US"/>
        </w:rPr>
      </w:pPr>
      <w:r w:rsidRPr="002E03DA">
        <w:rPr>
          <w:b/>
          <w:sz w:val="20"/>
          <w:szCs w:val="20"/>
          <w:lang w:val="en-US"/>
        </w:rPr>
        <w:t>SALUDOS,</w:t>
      </w:r>
    </w:p>
    <w:p w:rsidR="002E03DA" w:rsidRPr="002E03DA" w:rsidRDefault="002E03DA" w:rsidP="002E03DA">
      <w:pPr>
        <w:rPr>
          <w:b/>
          <w:sz w:val="20"/>
          <w:szCs w:val="20"/>
          <w:lang w:val="en-US"/>
        </w:rPr>
      </w:pPr>
    </w:p>
    <w:p w:rsidR="002E03DA" w:rsidRPr="002E03DA" w:rsidRDefault="002E03DA" w:rsidP="002E03DA">
      <w:pPr>
        <w:rPr>
          <w:b/>
          <w:sz w:val="20"/>
          <w:szCs w:val="20"/>
          <w:lang w:val="en-US"/>
        </w:rPr>
      </w:pPr>
      <w:proofErr w:type="gramStart"/>
      <w:r w:rsidRPr="002E03DA">
        <w:rPr>
          <w:b/>
          <w:sz w:val="20"/>
          <w:szCs w:val="20"/>
          <w:lang w:val="en-US"/>
        </w:rPr>
        <w:t>VINODOL C.A.</w:t>
      </w:r>
      <w:proofErr w:type="gramEnd"/>
      <w:r w:rsidRPr="002E03DA">
        <w:rPr>
          <w:b/>
          <w:sz w:val="20"/>
          <w:szCs w:val="20"/>
          <w:lang w:val="en-US"/>
        </w:rPr>
        <w:t xml:space="preserve">  / </w:t>
      </w:r>
    </w:p>
    <w:p w:rsidR="002E03DA" w:rsidRPr="002E03DA" w:rsidRDefault="002E03DA" w:rsidP="002E03DA">
      <w:pPr>
        <w:rPr>
          <w:b/>
          <w:sz w:val="20"/>
          <w:szCs w:val="20"/>
          <w:lang w:val="en-US"/>
        </w:rPr>
      </w:pPr>
    </w:p>
    <w:p w:rsidR="002E03DA" w:rsidRPr="00565854" w:rsidRDefault="002E03DA" w:rsidP="002E03DA">
      <w:pPr>
        <w:rPr>
          <w:b/>
          <w:sz w:val="20"/>
          <w:szCs w:val="20"/>
          <w:lang w:val="en-US"/>
        </w:rPr>
      </w:pPr>
      <w:r w:rsidRPr="00565854">
        <w:rPr>
          <w:b/>
          <w:sz w:val="20"/>
          <w:szCs w:val="20"/>
          <w:lang w:val="en-US"/>
        </w:rPr>
        <w:t xml:space="preserve">Number of pages including this cover sheet:     </w:t>
      </w:r>
      <w:proofErr w:type="gramStart"/>
      <w:r w:rsidRPr="00565854">
        <w:rPr>
          <w:b/>
          <w:sz w:val="20"/>
          <w:szCs w:val="20"/>
          <w:lang w:val="en-US"/>
        </w:rPr>
        <w:t>( 0</w:t>
      </w:r>
      <w:proofErr w:type="gramEnd"/>
      <w:r w:rsidRPr="00565854">
        <w:rPr>
          <w:b/>
          <w:sz w:val="20"/>
          <w:szCs w:val="20"/>
          <w:lang w:val="en-US"/>
        </w:rPr>
        <w:t xml:space="preserve"> 2)</w:t>
      </w:r>
    </w:p>
    <w:p w:rsidR="002E03DA" w:rsidRDefault="002E03DA" w:rsidP="002E03DA">
      <w:pPr>
        <w:rPr>
          <w:b/>
          <w:lang w:val="en-US"/>
        </w:rPr>
      </w:pPr>
      <w:r w:rsidRPr="002E03DA">
        <w:rPr>
          <w:b/>
          <w:sz w:val="20"/>
          <w:szCs w:val="20"/>
          <w:lang w:val="en-US"/>
        </w:rPr>
        <w:t>If don’t receive all the pages please contact us immediately.</w:t>
      </w:r>
    </w:p>
    <w:p w:rsidR="00600632" w:rsidRPr="002E03DA" w:rsidRDefault="00D5021C">
      <w:pPr>
        <w:rPr>
          <w:lang w:val="en-US"/>
        </w:rPr>
      </w:pPr>
    </w:p>
    <w:sectPr w:rsidR="00600632" w:rsidRPr="002E03DA" w:rsidSect="007540C3">
      <w:pgSz w:w="12242" w:h="15842" w:code="1"/>
      <w:pgMar w:top="567" w:right="1588" w:bottom="1134" w:left="158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03DA"/>
    <w:rsid w:val="00194223"/>
    <w:rsid w:val="002E03DA"/>
    <w:rsid w:val="007540C3"/>
    <w:rsid w:val="008A2DCB"/>
    <w:rsid w:val="00A330B9"/>
    <w:rsid w:val="00D5021C"/>
    <w:rsid w:val="00DD4E8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2E03DA"/>
    <w:pPr>
      <w:keepNext/>
      <w:jc w:val="center"/>
      <w:outlineLvl w:val="6"/>
    </w:pPr>
    <w:rPr>
      <w:b/>
      <w:sz w:val="30"/>
      <w:szCs w:val="30"/>
      <w:u w:val="single"/>
    </w:rPr>
  </w:style>
  <w:style w:type="paragraph" w:styleId="Ttulo8">
    <w:name w:val="heading 8"/>
    <w:basedOn w:val="Normal"/>
    <w:next w:val="Normal"/>
    <w:link w:val="Ttulo8Car"/>
    <w:qFormat/>
    <w:rsid w:val="002E03DA"/>
    <w:pPr>
      <w:keepNext/>
      <w:outlineLvl w:val="7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2E03DA"/>
    <w:rPr>
      <w:rFonts w:ascii="Times New Roman" w:eastAsia="Times New Roman" w:hAnsi="Times New Roman" w:cs="Times New Roman"/>
      <w:b/>
      <w:sz w:val="30"/>
      <w:szCs w:val="30"/>
      <w:u w:val="single"/>
      <w:lang w:eastAsia="es-ES"/>
    </w:rPr>
  </w:style>
  <w:style w:type="character" w:customStyle="1" w:styleId="Ttulo8Car">
    <w:name w:val="Título 8 Car"/>
    <w:basedOn w:val="Fuentedeprrafopredeter"/>
    <w:link w:val="Ttulo8"/>
    <w:rsid w:val="002E03D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2E03DA"/>
    <w:pPr>
      <w:jc w:val="both"/>
    </w:pPr>
    <w:rPr>
      <w:b/>
      <w:color w:val="FF0000"/>
      <w:sz w:val="28"/>
      <w:szCs w:val="20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E03DA"/>
    <w:rPr>
      <w:rFonts w:ascii="Times New Roman" w:eastAsia="Times New Roman" w:hAnsi="Times New Roman" w:cs="Times New Roman"/>
      <w:b/>
      <w:color w:val="FF0000"/>
      <w:sz w:val="28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E03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03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E03DA"/>
    <w:pPr>
      <w:jc w:val="both"/>
    </w:pPr>
    <w:rPr>
      <w:b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2E03DA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styleId="Hipervnculo">
    <w:name w:val="Hyperlink"/>
    <w:rsid w:val="002E0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nhdhl@vinodol.com.ve" TargetMode="External"/><Relationship Id="rId4" Type="http://schemas.openxmlformats.org/officeDocument/2006/relationships/hyperlink" Target="http://www.vinodol.com.v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2022-04-05T20:38:00Z</dcterms:created>
  <dcterms:modified xsi:type="dcterms:W3CDTF">2022-04-20T15:16:00Z</dcterms:modified>
</cp:coreProperties>
</file>